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4975" w14:textId="70D44520" w:rsidR="000827C4" w:rsidRDefault="0044074E">
      <w:pPr>
        <w:jc w:val="center"/>
        <w:rPr>
          <w:sz w:val="26"/>
        </w:rPr>
      </w:pPr>
      <w:r>
        <w:rPr>
          <w:rFonts w:hint="eastAsia"/>
          <w:sz w:val="26"/>
        </w:rPr>
        <w:t>令和</w:t>
      </w:r>
      <w:r w:rsidR="00602F59">
        <w:rPr>
          <w:rFonts w:hint="eastAsia"/>
          <w:sz w:val="26"/>
        </w:rPr>
        <w:t>７</w:t>
      </w:r>
      <w:r w:rsidR="0076073B">
        <w:rPr>
          <w:rFonts w:hint="eastAsia"/>
          <w:sz w:val="26"/>
        </w:rPr>
        <w:t>・</w:t>
      </w:r>
      <w:r w:rsidR="00602F59">
        <w:rPr>
          <w:rFonts w:hint="eastAsia"/>
          <w:sz w:val="26"/>
        </w:rPr>
        <w:t>８</w:t>
      </w:r>
      <w:r w:rsidR="000827C4">
        <w:rPr>
          <w:rFonts w:hint="eastAsia"/>
          <w:sz w:val="26"/>
        </w:rPr>
        <w:t>年度　亘理土地改良区　一般競争（指名競争）</w:t>
      </w:r>
    </w:p>
    <w:p w14:paraId="41FAF13C" w14:textId="77777777" w:rsidR="000827C4" w:rsidRDefault="000827C4">
      <w:pPr>
        <w:ind w:firstLineChars="100" w:firstLine="406"/>
        <w:rPr>
          <w:b/>
          <w:bCs/>
          <w:sz w:val="26"/>
        </w:rPr>
      </w:pPr>
      <w:r w:rsidRPr="009D4B72">
        <w:rPr>
          <w:rFonts w:hint="eastAsia"/>
          <w:spacing w:val="73"/>
          <w:kern w:val="0"/>
          <w:sz w:val="26"/>
          <w:fitText w:val="7560" w:id="-1568007167"/>
        </w:rPr>
        <w:t>入札参加資格審査（更新・新規）申請要</w:t>
      </w:r>
      <w:r w:rsidRPr="009D4B72">
        <w:rPr>
          <w:rFonts w:hint="eastAsia"/>
          <w:spacing w:val="-3"/>
          <w:kern w:val="0"/>
          <w:sz w:val="26"/>
          <w:fitText w:val="7560" w:id="-1568007167"/>
        </w:rPr>
        <w:t>領</w:t>
      </w:r>
    </w:p>
    <w:p w14:paraId="53055BA5" w14:textId="77777777" w:rsidR="000827C4" w:rsidRDefault="000827C4"/>
    <w:p w14:paraId="0F99A269" w14:textId="77777777" w:rsidR="005E5695" w:rsidRDefault="000827C4" w:rsidP="005E5695">
      <w:pPr>
        <w:rPr>
          <w:b/>
          <w:bCs/>
          <w:u w:val="single"/>
        </w:rPr>
      </w:pPr>
      <w:r>
        <w:rPr>
          <w:rFonts w:hint="eastAsia"/>
          <w:b/>
          <w:bCs/>
          <w:u w:val="single"/>
        </w:rPr>
        <w:t>１　申請時期及び場所</w:t>
      </w:r>
    </w:p>
    <w:p w14:paraId="13F844FA" w14:textId="71D1C749" w:rsidR="000827C4" w:rsidRPr="005E5695" w:rsidRDefault="0076073B" w:rsidP="00A513D6">
      <w:pPr>
        <w:numPr>
          <w:ilvl w:val="0"/>
          <w:numId w:val="20"/>
        </w:numPr>
        <w:rPr>
          <w:b/>
          <w:bCs/>
          <w:u w:val="single"/>
        </w:rPr>
      </w:pPr>
      <w:r>
        <w:rPr>
          <w:rFonts w:hint="eastAsia"/>
        </w:rPr>
        <w:t>受付期間　令和</w:t>
      </w:r>
      <w:r w:rsidR="00602F59">
        <w:rPr>
          <w:rFonts w:hint="eastAsia"/>
        </w:rPr>
        <w:t>７</w:t>
      </w:r>
      <w:r w:rsidR="00A2620A">
        <w:rPr>
          <w:rFonts w:hint="eastAsia"/>
        </w:rPr>
        <w:t>年１</w:t>
      </w:r>
      <w:r w:rsidR="000827C4">
        <w:rPr>
          <w:rFonts w:hint="eastAsia"/>
        </w:rPr>
        <w:t>月</w:t>
      </w:r>
      <w:r w:rsidR="00727BFD">
        <w:rPr>
          <w:rFonts w:hint="eastAsia"/>
        </w:rPr>
        <w:t>１</w:t>
      </w:r>
      <w:r w:rsidR="005B23E3">
        <w:rPr>
          <w:rFonts w:hint="eastAsia"/>
        </w:rPr>
        <w:t>４</w:t>
      </w:r>
      <w:r>
        <w:rPr>
          <w:rFonts w:hint="eastAsia"/>
        </w:rPr>
        <w:t>日（</w:t>
      </w:r>
      <w:r w:rsidR="005B23E3">
        <w:rPr>
          <w:rFonts w:hint="eastAsia"/>
        </w:rPr>
        <w:t>火</w:t>
      </w:r>
      <w:r>
        <w:rPr>
          <w:rFonts w:hint="eastAsia"/>
        </w:rPr>
        <w:t>）から令和</w:t>
      </w:r>
      <w:r w:rsidR="00602F59">
        <w:rPr>
          <w:rFonts w:hint="eastAsia"/>
        </w:rPr>
        <w:t>７</w:t>
      </w:r>
      <w:r w:rsidR="00E42CEF">
        <w:rPr>
          <w:rFonts w:hint="eastAsia"/>
        </w:rPr>
        <w:t>年２月２</w:t>
      </w:r>
      <w:r w:rsidR="00A513D6">
        <w:rPr>
          <w:rFonts w:hint="eastAsia"/>
        </w:rPr>
        <w:t>８</w:t>
      </w:r>
      <w:r w:rsidR="00E42CEF">
        <w:rPr>
          <w:rFonts w:hint="eastAsia"/>
        </w:rPr>
        <w:t>日（</w:t>
      </w:r>
      <w:r w:rsidR="00602F59">
        <w:rPr>
          <w:rFonts w:hint="eastAsia"/>
        </w:rPr>
        <w:t>金</w:t>
      </w:r>
      <w:r w:rsidR="000827C4">
        <w:rPr>
          <w:rFonts w:hint="eastAsia"/>
        </w:rPr>
        <w:t>）まで</w:t>
      </w:r>
    </w:p>
    <w:p w14:paraId="367AF274" w14:textId="77777777" w:rsidR="000827C4" w:rsidRDefault="000827C4">
      <w:pPr>
        <w:ind w:firstLineChars="900" w:firstLine="1890"/>
      </w:pPr>
      <w:r>
        <w:rPr>
          <w:rFonts w:hint="eastAsia"/>
        </w:rPr>
        <w:t>(</w:t>
      </w:r>
      <w:r>
        <w:rPr>
          <w:rFonts w:hint="eastAsia"/>
        </w:rPr>
        <w:t>但し、土曜日・日曜日及び祝祭日を除く</w:t>
      </w:r>
      <w:r>
        <w:rPr>
          <w:rFonts w:hint="eastAsia"/>
        </w:rPr>
        <w:t>)</w:t>
      </w:r>
    </w:p>
    <w:p w14:paraId="25B4187F" w14:textId="77777777" w:rsidR="000827C4" w:rsidRDefault="000827C4" w:rsidP="00E15DB9">
      <w:pPr>
        <w:ind w:leftChars="300" w:left="630"/>
      </w:pPr>
      <w:r>
        <w:rPr>
          <w:rFonts w:hint="eastAsia"/>
        </w:rPr>
        <w:t>②受付時間　午前</w:t>
      </w:r>
      <w:r w:rsidR="009E2667">
        <w:rPr>
          <w:rFonts w:hint="eastAsia"/>
        </w:rPr>
        <w:t>８</w:t>
      </w:r>
      <w:r>
        <w:rPr>
          <w:rFonts w:hint="eastAsia"/>
        </w:rPr>
        <w:t>時</w:t>
      </w:r>
      <w:r w:rsidR="009E2667">
        <w:rPr>
          <w:rFonts w:hint="eastAsia"/>
        </w:rPr>
        <w:t>３０</w:t>
      </w:r>
      <w:r>
        <w:rPr>
          <w:rFonts w:hint="eastAsia"/>
        </w:rPr>
        <w:t>分から午後</w:t>
      </w:r>
      <w:r w:rsidR="009E2667">
        <w:rPr>
          <w:rFonts w:hint="eastAsia"/>
        </w:rPr>
        <w:t>５</w:t>
      </w:r>
      <w:r>
        <w:rPr>
          <w:rFonts w:hint="eastAsia"/>
        </w:rPr>
        <w:t>時</w:t>
      </w:r>
      <w:r w:rsidR="009E2667">
        <w:rPr>
          <w:rFonts w:hint="eastAsia"/>
        </w:rPr>
        <w:t>１５</w:t>
      </w:r>
      <w:r>
        <w:rPr>
          <w:rFonts w:hint="eastAsia"/>
        </w:rPr>
        <w:t>分</w:t>
      </w:r>
    </w:p>
    <w:p w14:paraId="091C7723" w14:textId="77777777" w:rsidR="000827C4" w:rsidRDefault="000827C4" w:rsidP="00E15DB9">
      <w:pPr>
        <w:ind w:leftChars="300" w:left="630"/>
      </w:pPr>
      <w:r>
        <w:rPr>
          <w:rFonts w:hint="eastAsia"/>
        </w:rPr>
        <w:t>③受付場所　亘理土地改良区</w:t>
      </w:r>
    </w:p>
    <w:p w14:paraId="241339A1" w14:textId="77777777" w:rsidR="000827C4" w:rsidRPr="009E56FE" w:rsidRDefault="009D4B72" w:rsidP="00E15DB9">
      <w:pPr>
        <w:ind w:leftChars="300" w:left="2310" w:hangingChars="800" w:hanging="1680"/>
      </w:pPr>
      <w:r>
        <w:rPr>
          <w:rFonts w:hint="eastAsia"/>
        </w:rPr>
        <w:t xml:space="preserve">④提出方法　</w:t>
      </w:r>
      <w:r w:rsidR="004E5FEE">
        <w:rPr>
          <w:rFonts w:hint="eastAsia"/>
        </w:rPr>
        <w:t>持参又は郵送</w:t>
      </w:r>
    </w:p>
    <w:p w14:paraId="1096AD02" w14:textId="77777777" w:rsidR="000827C4" w:rsidRPr="001F2D11" w:rsidRDefault="000827C4">
      <w:pPr>
        <w:ind w:left="420" w:hangingChars="200" w:hanging="420"/>
      </w:pPr>
    </w:p>
    <w:p w14:paraId="7F77DF31" w14:textId="77777777" w:rsidR="000827C4" w:rsidRDefault="0049154D">
      <w:pPr>
        <w:ind w:left="422" w:hangingChars="200" w:hanging="422"/>
        <w:rPr>
          <w:b/>
          <w:bCs/>
          <w:u w:val="single"/>
        </w:rPr>
      </w:pPr>
      <w:bookmarkStart w:id="0" w:name="OLE_LINK1"/>
      <w:r>
        <w:rPr>
          <w:rFonts w:hint="eastAsia"/>
          <w:b/>
          <w:bCs/>
          <w:u w:val="single"/>
        </w:rPr>
        <w:t>２　参加申請の有効期間</w:t>
      </w:r>
    </w:p>
    <w:p w14:paraId="34BA6738" w14:textId="4B8870FD" w:rsidR="000827C4" w:rsidRDefault="0076073B">
      <w:pPr>
        <w:ind w:left="420" w:hangingChars="200" w:hanging="420"/>
      </w:pPr>
      <w:r>
        <w:rPr>
          <w:rFonts w:hint="eastAsia"/>
        </w:rPr>
        <w:t xml:space="preserve">　　　令和</w:t>
      </w:r>
      <w:r w:rsidR="00602F59">
        <w:rPr>
          <w:rFonts w:hint="eastAsia"/>
        </w:rPr>
        <w:t>７</w:t>
      </w:r>
      <w:r w:rsidR="000827C4">
        <w:rPr>
          <w:rFonts w:hint="eastAsia"/>
        </w:rPr>
        <w:t>年</w:t>
      </w:r>
      <w:r w:rsidR="0008255D">
        <w:rPr>
          <w:rFonts w:hint="eastAsia"/>
        </w:rPr>
        <w:t>４月１日</w:t>
      </w:r>
      <w:r w:rsidR="00EC0514">
        <w:rPr>
          <w:rFonts w:hint="eastAsia"/>
        </w:rPr>
        <w:t>から令和</w:t>
      </w:r>
      <w:r w:rsidR="00602F59">
        <w:rPr>
          <w:rFonts w:hint="eastAsia"/>
        </w:rPr>
        <w:t>９</w:t>
      </w:r>
      <w:r w:rsidR="000827C4">
        <w:rPr>
          <w:rFonts w:hint="eastAsia"/>
        </w:rPr>
        <w:t>年３月３１日までの２年間</w:t>
      </w:r>
      <w:bookmarkEnd w:id="0"/>
    </w:p>
    <w:p w14:paraId="6E16921A" w14:textId="77777777" w:rsidR="000827C4" w:rsidRPr="00EC0514" w:rsidRDefault="000827C4">
      <w:pPr>
        <w:ind w:left="420" w:hangingChars="200" w:hanging="420"/>
      </w:pPr>
    </w:p>
    <w:p w14:paraId="72EFE993" w14:textId="77777777" w:rsidR="000827C4" w:rsidRDefault="000827C4">
      <w:pPr>
        <w:ind w:left="422" w:hangingChars="200" w:hanging="422"/>
        <w:rPr>
          <w:b/>
          <w:bCs/>
          <w:u w:val="single"/>
        </w:rPr>
      </w:pPr>
      <w:r>
        <w:rPr>
          <w:rFonts w:hint="eastAsia"/>
          <w:b/>
          <w:bCs/>
          <w:u w:val="single"/>
        </w:rPr>
        <w:t>３　申請資格等</w:t>
      </w:r>
    </w:p>
    <w:p w14:paraId="78E0AF99" w14:textId="77777777" w:rsidR="000827C4" w:rsidRDefault="000827C4">
      <w:pPr>
        <w:ind w:left="420" w:hangingChars="200" w:hanging="420"/>
      </w:pPr>
      <w:r>
        <w:rPr>
          <w:rFonts w:hint="eastAsia"/>
        </w:rPr>
        <w:t xml:space="preserve">　　　入札参加資格審査申請をできる者は、次の資格要件に該当する者とします。</w:t>
      </w:r>
    </w:p>
    <w:p w14:paraId="5EBD82E1" w14:textId="77777777" w:rsidR="000827C4" w:rsidRDefault="000827C4">
      <w:pPr>
        <w:numPr>
          <w:ilvl w:val="0"/>
          <w:numId w:val="15"/>
        </w:numPr>
      </w:pPr>
      <w:r>
        <w:rPr>
          <w:rFonts w:hint="eastAsia"/>
        </w:rPr>
        <w:t>国税及び地方税を完納している者。</w:t>
      </w:r>
    </w:p>
    <w:p w14:paraId="2752ED26" w14:textId="77777777" w:rsidR="000827C4" w:rsidRDefault="000827C4">
      <w:pPr>
        <w:numPr>
          <w:ilvl w:val="0"/>
          <w:numId w:val="15"/>
        </w:numPr>
      </w:pPr>
      <w:r>
        <w:rPr>
          <w:rFonts w:hint="eastAsia"/>
        </w:rPr>
        <w:t>建設工事での登録を希望する者は、入札参加申請する工事の種類について、建設業法に定める建設業（昭和</w:t>
      </w:r>
      <w:r>
        <w:rPr>
          <w:rFonts w:hint="eastAsia"/>
        </w:rPr>
        <w:t>24</w:t>
      </w:r>
      <w:r>
        <w:rPr>
          <w:rFonts w:hint="eastAsia"/>
        </w:rPr>
        <w:t>年法律第</w:t>
      </w:r>
      <w:r>
        <w:rPr>
          <w:rFonts w:hint="eastAsia"/>
        </w:rPr>
        <w:t>100</w:t>
      </w:r>
      <w:r>
        <w:rPr>
          <w:rFonts w:hint="eastAsia"/>
        </w:rPr>
        <w:t>号）の許可を有し、建設業法第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項の規定による経営事項審査を受け、同法</w:t>
      </w:r>
      <w:r>
        <w:rPr>
          <w:rFonts w:hint="eastAsia"/>
        </w:rPr>
        <w:t>27</w:t>
      </w:r>
      <w:r>
        <w:rPr>
          <w:rFonts w:hint="eastAsia"/>
        </w:rPr>
        <w:t>条の</w:t>
      </w:r>
      <w:r>
        <w:rPr>
          <w:rFonts w:hint="eastAsia"/>
        </w:rPr>
        <w:t>29</w:t>
      </w:r>
      <w:r>
        <w:rPr>
          <w:rFonts w:hint="eastAsia"/>
        </w:rPr>
        <w:t>第</w:t>
      </w:r>
      <w:r>
        <w:rPr>
          <w:rFonts w:hint="eastAsia"/>
        </w:rPr>
        <w:t>1</w:t>
      </w:r>
      <w:r w:rsidR="00EB7938">
        <w:rPr>
          <w:rFonts w:hint="eastAsia"/>
        </w:rPr>
        <w:t>項の規定による総合評定</w:t>
      </w:r>
      <w:r>
        <w:rPr>
          <w:rFonts w:hint="eastAsia"/>
        </w:rPr>
        <w:t>値（</w:t>
      </w:r>
      <w:r>
        <w:rPr>
          <w:rFonts w:hint="eastAsia"/>
        </w:rPr>
        <w:t>P</w:t>
      </w:r>
      <w:r>
        <w:rPr>
          <w:rFonts w:hint="eastAsia"/>
        </w:rPr>
        <w:t>）の通知を受けている者。</w:t>
      </w:r>
      <w:r w:rsidR="00EB7938">
        <w:rPr>
          <w:rFonts w:hint="eastAsia"/>
        </w:rPr>
        <w:t>また、社会保険等に加入している者。（加入義務がないものを除く）</w:t>
      </w:r>
    </w:p>
    <w:p w14:paraId="33608480" w14:textId="77777777" w:rsidR="000827C4" w:rsidRDefault="000827C4">
      <w:pPr>
        <w:numPr>
          <w:ilvl w:val="0"/>
          <w:numId w:val="15"/>
        </w:numPr>
      </w:pPr>
      <w:r>
        <w:rPr>
          <w:rFonts w:hint="eastAsia"/>
        </w:rPr>
        <w:t>測量等（測量・建設コンサルタント等）及び物品・役務（物品の製造・買入・売払・役務の提供等）での登録を希望する者で、営業に関し</w:t>
      </w:r>
      <w:r w:rsidR="001F2D11">
        <w:rPr>
          <w:rFonts w:hint="eastAsia"/>
        </w:rPr>
        <w:t>許可・登録等を必要とする業種については、申請業種に関する関係法令</w:t>
      </w:r>
      <w:r>
        <w:rPr>
          <w:rFonts w:hint="eastAsia"/>
        </w:rPr>
        <w:t>に基づく許可・登録を受けている者。</w:t>
      </w:r>
    </w:p>
    <w:p w14:paraId="18C7F719" w14:textId="77777777" w:rsidR="000827C4" w:rsidRPr="001F2D11" w:rsidRDefault="000827C4"/>
    <w:p w14:paraId="4A5F3054" w14:textId="77777777" w:rsidR="000827C4" w:rsidRDefault="000827C4">
      <w:pPr>
        <w:ind w:left="422" w:hangingChars="200" w:hanging="422"/>
        <w:rPr>
          <w:b/>
          <w:bCs/>
          <w:u w:val="single"/>
        </w:rPr>
      </w:pPr>
      <w:r>
        <w:rPr>
          <w:rFonts w:hint="eastAsia"/>
          <w:b/>
          <w:bCs/>
          <w:u w:val="single"/>
        </w:rPr>
        <w:t>４　申請業務区分</w:t>
      </w:r>
    </w:p>
    <w:p w14:paraId="40CDF3D6" w14:textId="77777777" w:rsidR="000827C4" w:rsidRDefault="000827C4">
      <w:pPr>
        <w:ind w:left="420" w:hangingChars="200" w:hanging="420"/>
      </w:pPr>
      <w:r>
        <w:rPr>
          <w:rFonts w:hint="eastAsia"/>
        </w:rPr>
        <w:t xml:space="preserve">　　　申請にあたっては以下の</w:t>
      </w:r>
      <w:r>
        <w:rPr>
          <w:rFonts w:hint="eastAsia"/>
        </w:rPr>
        <w:t>3</w:t>
      </w:r>
      <w:r w:rsidR="001F2D11">
        <w:rPr>
          <w:rFonts w:hint="eastAsia"/>
        </w:rPr>
        <w:t>種類に区分しており、複数の業務区分</w:t>
      </w:r>
      <w:r>
        <w:rPr>
          <w:rFonts w:hint="eastAsia"/>
        </w:rPr>
        <w:t>に登録を希望する場合は、業務区分ごとに書類を作成し提出して下さい。</w:t>
      </w:r>
    </w:p>
    <w:p w14:paraId="3810331B" w14:textId="77777777" w:rsidR="000827C4" w:rsidRDefault="001F2D11">
      <w:pPr>
        <w:numPr>
          <w:ilvl w:val="0"/>
          <w:numId w:val="11"/>
        </w:numPr>
      </w:pPr>
      <w:r>
        <w:rPr>
          <w:rFonts w:hint="eastAsia"/>
        </w:rPr>
        <w:t>建設工事</w:t>
      </w:r>
    </w:p>
    <w:p w14:paraId="60856EE5" w14:textId="77777777" w:rsidR="000827C4" w:rsidRDefault="001F2D11">
      <w:pPr>
        <w:numPr>
          <w:ilvl w:val="0"/>
          <w:numId w:val="11"/>
        </w:numPr>
      </w:pPr>
      <w:r>
        <w:rPr>
          <w:rFonts w:hint="eastAsia"/>
        </w:rPr>
        <w:t>測量等</w:t>
      </w:r>
      <w:r w:rsidR="000827C4">
        <w:rPr>
          <w:rFonts w:hint="eastAsia"/>
        </w:rPr>
        <w:t>（測量・建設コンサルタント等）</w:t>
      </w:r>
    </w:p>
    <w:p w14:paraId="79FC2A18" w14:textId="77777777" w:rsidR="000827C4" w:rsidRDefault="000827C4">
      <w:pPr>
        <w:numPr>
          <w:ilvl w:val="0"/>
          <w:numId w:val="11"/>
        </w:numPr>
      </w:pPr>
      <w:r>
        <w:rPr>
          <w:rFonts w:hint="eastAsia"/>
        </w:rPr>
        <w:t>物品・役務（物品の製造・買入・売払・役務の提供等）</w:t>
      </w:r>
    </w:p>
    <w:p w14:paraId="59E7D1EE" w14:textId="77777777" w:rsidR="000827C4" w:rsidRDefault="000827C4">
      <w:pPr>
        <w:ind w:left="420" w:hangingChars="200" w:hanging="420"/>
      </w:pPr>
    </w:p>
    <w:p w14:paraId="2D6D7100" w14:textId="77777777" w:rsidR="000827C4" w:rsidRDefault="000827C4">
      <w:pPr>
        <w:ind w:left="422" w:hangingChars="200" w:hanging="422"/>
        <w:rPr>
          <w:b/>
          <w:bCs/>
          <w:u w:val="single"/>
        </w:rPr>
      </w:pPr>
      <w:r>
        <w:rPr>
          <w:rFonts w:hint="eastAsia"/>
          <w:b/>
          <w:bCs/>
          <w:u w:val="single"/>
        </w:rPr>
        <w:t>５　申請書類</w:t>
      </w:r>
    </w:p>
    <w:p w14:paraId="5A94E929" w14:textId="77777777" w:rsidR="000827C4" w:rsidRDefault="001F2D11" w:rsidP="00EB7938">
      <w:pPr>
        <w:numPr>
          <w:ilvl w:val="0"/>
          <w:numId w:val="17"/>
        </w:numPr>
      </w:pPr>
      <w:r>
        <w:rPr>
          <w:rFonts w:hint="eastAsia"/>
        </w:rPr>
        <w:t>建設工事</w:t>
      </w:r>
    </w:p>
    <w:p w14:paraId="1DC1B3C5" w14:textId="77777777" w:rsidR="000827C4" w:rsidRDefault="000827C4">
      <w:pPr>
        <w:numPr>
          <w:ilvl w:val="0"/>
          <w:numId w:val="14"/>
        </w:numPr>
      </w:pPr>
      <w:r>
        <w:rPr>
          <w:rFonts w:hint="eastAsia"/>
        </w:rPr>
        <w:t>一般競争（指名競争）</w:t>
      </w:r>
      <w:r w:rsidR="001F2D11">
        <w:rPr>
          <w:rFonts w:hint="eastAsia"/>
        </w:rPr>
        <w:t>入札参加資格審査</w:t>
      </w:r>
      <w:r>
        <w:rPr>
          <w:rFonts w:hint="eastAsia"/>
        </w:rPr>
        <w:t>申請書　（中央公契連統一様式）</w:t>
      </w:r>
    </w:p>
    <w:p w14:paraId="2B1A594B" w14:textId="20526B02" w:rsidR="00625FF5" w:rsidRDefault="000827C4" w:rsidP="00F16E85">
      <w:pPr>
        <w:ind w:left="1260"/>
      </w:pPr>
      <w:r>
        <w:rPr>
          <w:rFonts w:hint="eastAsia"/>
        </w:rPr>
        <w:t>宛名は「亘理土</w:t>
      </w:r>
      <w:r w:rsidR="0000367E">
        <w:rPr>
          <w:rFonts w:hint="eastAsia"/>
        </w:rPr>
        <w:t xml:space="preserve">地改良区　理事長　</w:t>
      </w:r>
      <w:r w:rsidR="00DF3C76">
        <w:rPr>
          <w:rFonts w:hint="eastAsia"/>
        </w:rPr>
        <w:t>日下</w:t>
      </w:r>
      <w:r w:rsidR="00DF3C76">
        <w:rPr>
          <w:rFonts w:hint="eastAsia"/>
        </w:rPr>
        <w:t xml:space="preserve"> </w:t>
      </w:r>
      <w:r w:rsidR="004F1C91">
        <w:rPr>
          <w:rFonts w:hint="eastAsia"/>
        </w:rPr>
        <w:t>正博</w:t>
      </w:r>
      <w:r w:rsidR="00F16E85">
        <w:rPr>
          <w:rFonts w:hint="eastAsia"/>
        </w:rPr>
        <w:t>」とし代表者印を押印すること。</w:t>
      </w:r>
    </w:p>
    <w:p w14:paraId="2CE06C16" w14:textId="77777777" w:rsidR="00625FF5" w:rsidRDefault="001F2D11" w:rsidP="00625FF5">
      <w:pPr>
        <w:numPr>
          <w:ilvl w:val="0"/>
          <w:numId w:val="14"/>
        </w:numPr>
      </w:pPr>
      <w:r>
        <w:rPr>
          <w:rFonts w:hint="eastAsia"/>
        </w:rPr>
        <w:t>営業所一覧表</w:t>
      </w:r>
      <w:r w:rsidR="00625FF5">
        <w:tab/>
      </w:r>
      <w:r w:rsidR="00625FF5">
        <w:tab/>
      </w:r>
      <w:r w:rsidR="00625FF5">
        <w:tab/>
      </w:r>
      <w:r w:rsidR="00625FF5">
        <w:rPr>
          <w:rFonts w:hint="eastAsia"/>
        </w:rPr>
        <w:t xml:space="preserve">　　（　　　　〃　　　　）</w:t>
      </w:r>
    </w:p>
    <w:p w14:paraId="389F59AA" w14:textId="77777777" w:rsidR="000827C4" w:rsidRDefault="00625FF5">
      <w:pPr>
        <w:ind w:left="210"/>
      </w:pPr>
      <w:r>
        <w:tab/>
      </w:r>
      <w:r w:rsidR="001F2D11">
        <w:rPr>
          <w:rFonts w:hint="eastAsia"/>
        </w:rPr>
        <w:t>・　工事経歴書</w:t>
      </w:r>
      <w:r w:rsidR="000827C4">
        <w:rPr>
          <w:rFonts w:hint="eastAsia"/>
        </w:rPr>
        <w:t>（業種毎に作成）　　　　　　　（　　　　〃　　　　）</w:t>
      </w:r>
    </w:p>
    <w:p w14:paraId="543FA825" w14:textId="77777777" w:rsidR="000827C4" w:rsidRDefault="000827C4" w:rsidP="00F16E85">
      <w:pPr>
        <w:ind w:left="1260" w:hangingChars="600" w:hanging="1260"/>
      </w:pPr>
      <w:r>
        <w:rPr>
          <w:rFonts w:hint="eastAsia"/>
        </w:rPr>
        <w:lastRenderedPageBreak/>
        <w:t xml:space="preserve">　　　　・　経営規模等評価結果通知書・総合評定値通知書（総合評定値（Ｐ）が記載された最新のもの）の写し。</w:t>
      </w:r>
    </w:p>
    <w:p w14:paraId="29228808" w14:textId="77777777" w:rsidR="000827C4" w:rsidRDefault="000827C4" w:rsidP="00417CE3">
      <w:pPr>
        <w:ind w:leftChars="100" w:left="840" w:right="-285" w:hangingChars="300" w:hanging="630"/>
      </w:pPr>
      <w:r>
        <w:rPr>
          <w:rFonts w:hint="eastAsia"/>
        </w:rPr>
        <w:t xml:space="preserve">　　　・　建設業許可証明書</w:t>
      </w:r>
      <w:r w:rsidR="00417CE3">
        <w:rPr>
          <w:rFonts w:hint="eastAsia"/>
        </w:rPr>
        <w:t>等</w:t>
      </w:r>
      <w:r>
        <w:rPr>
          <w:rFonts w:hint="eastAsia"/>
        </w:rPr>
        <w:t>の写し</w:t>
      </w:r>
      <w:r w:rsidR="00417CE3">
        <w:rPr>
          <w:rFonts w:hint="eastAsia"/>
        </w:rPr>
        <w:t>（有効期間内のも</w:t>
      </w:r>
      <w:r w:rsidR="00E157D7">
        <w:rPr>
          <w:rFonts w:hint="eastAsia"/>
        </w:rPr>
        <w:t>の。</w:t>
      </w:r>
      <w:r w:rsidR="00417CE3">
        <w:rPr>
          <w:rFonts w:hint="eastAsia"/>
        </w:rPr>
        <w:t>※建設業許可通知書の写し可）</w:t>
      </w:r>
    </w:p>
    <w:p w14:paraId="2CC966A9" w14:textId="77777777" w:rsidR="00625FF5" w:rsidRDefault="001F2D11" w:rsidP="00E13E09">
      <w:pPr>
        <w:numPr>
          <w:ilvl w:val="0"/>
          <w:numId w:val="14"/>
        </w:numPr>
        <w:ind w:right="-1"/>
      </w:pPr>
      <w:r>
        <w:rPr>
          <w:rFonts w:hint="eastAsia"/>
        </w:rPr>
        <w:t>建設業許可申請書</w:t>
      </w:r>
      <w:r w:rsidR="000827C4">
        <w:rPr>
          <w:rFonts w:hint="eastAsia"/>
        </w:rPr>
        <w:t>の表紙及び別表の写し</w:t>
      </w:r>
      <w:r w:rsidR="00F730A3">
        <w:rPr>
          <w:rFonts w:hint="eastAsia"/>
        </w:rPr>
        <w:t>（支店・営業所で登録する場合に提出）</w:t>
      </w:r>
    </w:p>
    <w:p w14:paraId="45742D5F" w14:textId="77777777" w:rsidR="00B314C7" w:rsidRDefault="00F16E85" w:rsidP="00F16E85">
      <w:pPr>
        <w:ind w:leftChars="100" w:left="840" w:hangingChars="300" w:hanging="630"/>
      </w:pPr>
      <w:r>
        <w:tab/>
      </w:r>
      <w:r>
        <w:rPr>
          <w:rFonts w:hint="eastAsia"/>
        </w:rPr>
        <w:t xml:space="preserve">・　</w:t>
      </w:r>
      <w:r w:rsidR="001F2D11">
        <w:rPr>
          <w:rFonts w:hint="eastAsia"/>
        </w:rPr>
        <w:t>社会保険等の加入状況</w:t>
      </w:r>
      <w:r w:rsidR="00B314C7">
        <w:rPr>
          <w:rFonts w:hint="eastAsia"/>
        </w:rPr>
        <w:t>申告書</w:t>
      </w:r>
    </w:p>
    <w:p w14:paraId="14FD7666" w14:textId="77777777" w:rsidR="00B314C7" w:rsidRDefault="00F730A3" w:rsidP="00B314C7">
      <w:pPr>
        <w:ind w:left="1260"/>
      </w:pPr>
      <w:r>
        <w:rPr>
          <w:rFonts w:hint="eastAsia"/>
        </w:rPr>
        <w:t>（</w:t>
      </w:r>
      <w:r w:rsidR="00B314C7">
        <w:rPr>
          <w:rFonts w:hint="eastAsia"/>
        </w:rPr>
        <w:t>経営事項審査結果通知書の「雇用保険」、「健康保険」、「厚生年金保険」のいずれかの加入の有無欄が「無」となっている者が、</w:t>
      </w:r>
      <w:r w:rsidR="00625FF5">
        <w:rPr>
          <w:rFonts w:hint="eastAsia"/>
        </w:rPr>
        <w:t>審査基準</w:t>
      </w:r>
      <w:r w:rsidR="00B314C7">
        <w:rPr>
          <w:rFonts w:hint="eastAsia"/>
        </w:rPr>
        <w:t>日から資格審査申請日までの間に保険に加入又は適用除外になり、資格審査申請を行うときのみ提出。</w:t>
      </w:r>
    </w:p>
    <w:p w14:paraId="5AB3D536" w14:textId="77777777" w:rsidR="00F16E85" w:rsidRDefault="00E13E09" w:rsidP="00B314C7">
      <w:pPr>
        <w:ind w:left="1260"/>
      </w:pPr>
      <w:r>
        <w:rPr>
          <w:rFonts w:hint="eastAsia"/>
        </w:rPr>
        <w:t xml:space="preserve">　</w:t>
      </w:r>
      <w:r w:rsidR="00EE4450">
        <w:rPr>
          <w:rFonts w:hint="eastAsia"/>
        </w:rPr>
        <w:t>なお、社会保険等加入状況申告書を提出する場合は、加入状況の確認のため</w:t>
      </w:r>
      <w:r w:rsidR="00F730A3">
        <w:rPr>
          <w:rFonts w:hint="eastAsia"/>
        </w:rPr>
        <w:t>、領収書、納入証明書等の写しを併せて提出）</w:t>
      </w:r>
    </w:p>
    <w:p w14:paraId="40074E43" w14:textId="77777777" w:rsidR="00625FF5" w:rsidRDefault="00F730A3" w:rsidP="005E5695">
      <w:pPr>
        <w:numPr>
          <w:ilvl w:val="0"/>
          <w:numId w:val="14"/>
        </w:numPr>
      </w:pPr>
      <w:r>
        <w:rPr>
          <w:rFonts w:hint="eastAsia"/>
        </w:rPr>
        <w:t>後記</w:t>
      </w:r>
      <w:r w:rsidR="005E5695">
        <w:rPr>
          <w:rFonts w:hint="eastAsia"/>
        </w:rPr>
        <w:t>共通事項による書類</w:t>
      </w:r>
    </w:p>
    <w:p w14:paraId="73522B6A" w14:textId="77777777" w:rsidR="005E5695" w:rsidRPr="00F16E85" w:rsidRDefault="005E5695" w:rsidP="005E5695">
      <w:pPr>
        <w:ind w:left="1260"/>
      </w:pPr>
    </w:p>
    <w:p w14:paraId="325881DC" w14:textId="77777777" w:rsidR="000827C4" w:rsidRDefault="001F2D11" w:rsidP="00EB7938">
      <w:pPr>
        <w:numPr>
          <w:ilvl w:val="0"/>
          <w:numId w:val="17"/>
        </w:numPr>
      </w:pPr>
      <w:r>
        <w:rPr>
          <w:rFonts w:hint="eastAsia"/>
        </w:rPr>
        <w:t>測量等</w:t>
      </w:r>
      <w:r w:rsidR="000827C4">
        <w:rPr>
          <w:rFonts w:hint="eastAsia"/>
        </w:rPr>
        <w:t>（測量・建設コンサルタント等）</w:t>
      </w:r>
    </w:p>
    <w:p w14:paraId="087AB49C" w14:textId="77777777" w:rsidR="000827C4" w:rsidRDefault="000827C4">
      <w:pPr>
        <w:numPr>
          <w:ilvl w:val="0"/>
          <w:numId w:val="14"/>
        </w:numPr>
      </w:pPr>
      <w:r>
        <w:rPr>
          <w:rFonts w:hint="eastAsia"/>
        </w:rPr>
        <w:t>一般競争（指名競争）</w:t>
      </w:r>
      <w:r w:rsidR="00EB7938">
        <w:rPr>
          <w:rFonts w:hint="eastAsia"/>
        </w:rPr>
        <w:t>入札</w:t>
      </w:r>
      <w:r>
        <w:rPr>
          <w:rFonts w:hint="eastAsia"/>
        </w:rPr>
        <w:t>参加資格審査申請書　（中央公契連統一様式）</w:t>
      </w:r>
    </w:p>
    <w:p w14:paraId="666F766C" w14:textId="2638FDF4" w:rsidR="000827C4" w:rsidRDefault="000827C4" w:rsidP="00F16E85">
      <w:pPr>
        <w:ind w:left="840"/>
      </w:pPr>
      <w:r>
        <w:rPr>
          <w:rFonts w:hint="eastAsia"/>
        </w:rPr>
        <w:t xml:space="preserve">　　宛名は「亘理土地改良区　理事長　</w:t>
      </w:r>
      <w:r w:rsidR="00DF3C76">
        <w:rPr>
          <w:rFonts w:hint="eastAsia"/>
        </w:rPr>
        <w:t>日下</w:t>
      </w:r>
      <w:r w:rsidR="00DF3C76">
        <w:rPr>
          <w:rFonts w:hint="eastAsia"/>
        </w:rPr>
        <w:t xml:space="preserve"> </w:t>
      </w:r>
      <w:r w:rsidR="004F1C91">
        <w:rPr>
          <w:rFonts w:hint="eastAsia"/>
        </w:rPr>
        <w:t>正博</w:t>
      </w:r>
      <w:r>
        <w:rPr>
          <w:rFonts w:hint="eastAsia"/>
        </w:rPr>
        <w:t>」とし代表者印を押印すること。</w:t>
      </w:r>
    </w:p>
    <w:p w14:paraId="5D1EFE73" w14:textId="77777777" w:rsidR="005E5695" w:rsidRDefault="00E424B9" w:rsidP="005E5695">
      <w:pPr>
        <w:numPr>
          <w:ilvl w:val="0"/>
          <w:numId w:val="14"/>
        </w:numPr>
      </w:pPr>
      <w:r>
        <w:rPr>
          <w:rFonts w:hint="eastAsia"/>
        </w:rPr>
        <w:t>営業所一覧表</w:t>
      </w:r>
      <w:r w:rsidR="005E5695">
        <w:tab/>
      </w:r>
      <w:r w:rsidR="005E5695">
        <w:tab/>
      </w:r>
      <w:r w:rsidR="005E5695">
        <w:tab/>
      </w:r>
      <w:r w:rsidR="005E5695">
        <w:rPr>
          <w:rFonts w:hint="eastAsia"/>
        </w:rPr>
        <w:t xml:space="preserve">　　（　　　　〃　　　　）</w:t>
      </w:r>
    </w:p>
    <w:p w14:paraId="09146D3A" w14:textId="77777777" w:rsidR="000827C4" w:rsidRDefault="005E5695">
      <w:pPr>
        <w:ind w:left="210"/>
      </w:pPr>
      <w:r>
        <w:tab/>
      </w:r>
      <w:r w:rsidR="000827C4">
        <w:rPr>
          <w:rFonts w:hint="eastAsia"/>
        </w:rPr>
        <w:t>・　測量等実績調書　　　　　　　　　　　　　（　　　　〃　　　　）</w:t>
      </w:r>
    </w:p>
    <w:p w14:paraId="6FAF0FAD" w14:textId="77777777" w:rsidR="000827C4" w:rsidRDefault="000827C4">
      <w:pPr>
        <w:ind w:left="210"/>
      </w:pPr>
      <w:r>
        <w:rPr>
          <w:rFonts w:hint="eastAsia"/>
        </w:rPr>
        <w:t xml:space="preserve">　</w:t>
      </w:r>
      <w:r>
        <w:rPr>
          <w:rFonts w:hint="eastAsia"/>
        </w:rPr>
        <w:t xml:space="preserve">    </w:t>
      </w:r>
      <w:r w:rsidR="00E424B9">
        <w:rPr>
          <w:rFonts w:hint="eastAsia"/>
        </w:rPr>
        <w:t>・　技術者経歴書</w:t>
      </w:r>
      <w:r>
        <w:rPr>
          <w:rFonts w:hint="eastAsia"/>
        </w:rPr>
        <w:t xml:space="preserve">　　　　　　　　　　　　　　（　　　　〃　　　　）</w:t>
      </w:r>
    </w:p>
    <w:p w14:paraId="29F9563C" w14:textId="77777777" w:rsidR="000827C4" w:rsidRDefault="000827C4">
      <w:pPr>
        <w:ind w:left="210"/>
      </w:pPr>
      <w:r>
        <w:rPr>
          <w:rFonts w:hint="eastAsia"/>
        </w:rPr>
        <w:t xml:space="preserve">　</w:t>
      </w:r>
      <w:r>
        <w:rPr>
          <w:rFonts w:hint="eastAsia"/>
        </w:rPr>
        <w:t xml:space="preserve">    </w:t>
      </w:r>
      <w:r>
        <w:rPr>
          <w:rFonts w:hint="eastAsia"/>
        </w:rPr>
        <w:t xml:space="preserve">・　</w:t>
      </w:r>
      <w:r w:rsidR="00E424B9">
        <w:rPr>
          <w:rFonts w:hint="eastAsia"/>
        </w:rPr>
        <w:t>営業に必要な許可</w:t>
      </w:r>
      <w:r w:rsidR="00576643">
        <w:rPr>
          <w:rFonts w:hint="eastAsia"/>
        </w:rPr>
        <w:t>・</w:t>
      </w:r>
      <w:r>
        <w:rPr>
          <w:rFonts w:hint="eastAsia"/>
        </w:rPr>
        <w:t>登録証明書</w:t>
      </w:r>
      <w:r w:rsidR="00576643">
        <w:rPr>
          <w:rFonts w:hint="eastAsia"/>
        </w:rPr>
        <w:t>又は現況報告書等</w:t>
      </w:r>
      <w:r>
        <w:rPr>
          <w:rFonts w:hint="eastAsia"/>
        </w:rPr>
        <w:t>の写し</w:t>
      </w:r>
      <w:r w:rsidR="00F730A3">
        <w:rPr>
          <w:rFonts w:hint="eastAsia"/>
        </w:rPr>
        <w:t>（有効期間内のもの）</w:t>
      </w:r>
    </w:p>
    <w:p w14:paraId="5D6E1556" w14:textId="77777777" w:rsidR="000827C4" w:rsidRDefault="000827C4">
      <w:pPr>
        <w:ind w:leftChars="100" w:left="1260" w:hangingChars="500" w:hanging="1050"/>
      </w:pPr>
      <w:r>
        <w:rPr>
          <w:rFonts w:hint="eastAsia"/>
        </w:rPr>
        <w:t xml:space="preserve">　</w:t>
      </w:r>
      <w:r>
        <w:rPr>
          <w:rFonts w:hint="eastAsia"/>
        </w:rPr>
        <w:t xml:space="preserve">    </w:t>
      </w:r>
      <w:r w:rsidR="0000367E">
        <w:rPr>
          <w:rFonts w:hint="eastAsia"/>
        </w:rPr>
        <w:t>・　財務諸表類</w:t>
      </w:r>
      <w:r w:rsidR="00F730A3">
        <w:rPr>
          <w:rFonts w:hint="eastAsia"/>
        </w:rPr>
        <w:t>（</w:t>
      </w:r>
      <w:r w:rsidR="006E27AE">
        <w:rPr>
          <w:rFonts w:hint="eastAsia"/>
        </w:rPr>
        <w:t>直前一年間のもの。法人の場合は</w:t>
      </w:r>
      <w:r>
        <w:rPr>
          <w:rFonts w:hint="eastAsia"/>
        </w:rPr>
        <w:t>賃借対照表、損益計算書、利</w:t>
      </w:r>
      <w:r w:rsidR="00E424B9">
        <w:rPr>
          <w:rFonts w:hint="eastAsia"/>
        </w:rPr>
        <w:t>益処分（損益処理）計算書を提出。個人の場合は青色申告書又は白色申告書</w:t>
      </w:r>
      <w:r w:rsidR="006E27AE">
        <w:rPr>
          <w:rFonts w:hint="eastAsia"/>
        </w:rPr>
        <w:t>の写しを提出</w:t>
      </w:r>
      <w:r w:rsidR="00F730A3">
        <w:rPr>
          <w:rFonts w:hint="eastAsia"/>
        </w:rPr>
        <w:t>）</w:t>
      </w:r>
    </w:p>
    <w:p w14:paraId="63356067" w14:textId="77777777" w:rsidR="000827C4" w:rsidRDefault="00E424B9">
      <w:r>
        <w:rPr>
          <w:rFonts w:hint="eastAsia"/>
        </w:rPr>
        <w:t xml:space="preserve">　　　　・　後記共通事項</w:t>
      </w:r>
      <w:r w:rsidR="000827C4">
        <w:rPr>
          <w:rFonts w:hint="eastAsia"/>
        </w:rPr>
        <w:t>による書類</w:t>
      </w:r>
    </w:p>
    <w:p w14:paraId="11C0394B" w14:textId="77777777" w:rsidR="00625FF5" w:rsidRPr="00E424B9" w:rsidRDefault="00625FF5"/>
    <w:p w14:paraId="1662BEFA" w14:textId="77777777" w:rsidR="000827C4" w:rsidRDefault="000827C4" w:rsidP="00EB7938">
      <w:pPr>
        <w:pStyle w:val="a3"/>
        <w:numPr>
          <w:ilvl w:val="0"/>
          <w:numId w:val="17"/>
        </w:numPr>
      </w:pPr>
      <w:r>
        <w:rPr>
          <w:rFonts w:hint="eastAsia"/>
        </w:rPr>
        <w:t>物品・役務</w:t>
      </w:r>
      <w:r>
        <w:rPr>
          <w:rFonts w:hint="eastAsia"/>
        </w:rPr>
        <w:t>(</w:t>
      </w:r>
      <w:r>
        <w:rPr>
          <w:rFonts w:hint="eastAsia"/>
        </w:rPr>
        <w:t>物品の製造・買入・売払・役務の提供等</w:t>
      </w:r>
      <w:r>
        <w:rPr>
          <w:rFonts w:hint="eastAsia"/>
        </w:rPr>
        <w:t>)</w:t>
      </w:r>
    </w:p>
    <w:p w14:paraId="6545304B" w14:textId="77777777" w:rsidR="000827C4" w:rsidRDefault="000827C4">
      <w:pPr>
        <w:numPr>
          <w:ilvl w:val="0"/>
          <w:numId w:val="14"/>
        </w:numPr>
      </w:pPr>
      <w:r>
        <w:rPr>
          <w:rFonts w:hint="eastAsia"/>
        </w:rPr>
        <w:t>一般競争（指名競争）</w:t>
      </w:r>
      <w:r w:rsidR="00EB7938">
        <w:rPr>
          <w:rFonts w:hint="eastAsia"/>
        </w:rPr>
        <w:t>入札</w:t>
      </w:r>
      <w:r>
        <w:rPr>
          <w:rFonts w:hint="eastAsia"/>
        </w:rPr>
        <w:t>参加資格審査申請書</w:t>
      </w:r>
    </w:p>
    <w:p w14:paraId="2A5AA548" w14:textId="6944E01A" w:rsidR="005E5695" w:rsidRDefault="00E424B9" w:rsidP="00297566">
      <w:pPr>
        <w:ind w:left="840"/>
      </w:pPr>
      <w:r>
        <w:rPr>
          <w:rFonts w:hint="eastAsia"/>
        </w:rPr>
        <w:t xml:space="preserve">　　宛名は「亘理土地改良区</w:t>
      </w:r>
      <w:r w:rsidR="000827C4">
        <w:rPr>
          <w:rFonts w:hint="eastAsia"/>
        </w:rPr>
        <w:t xml:space="preserve">　理事長　</w:t>
      </w:r>
      <w:r w:rsidR="00DF3C76">
        <w:rPr>
          <w:rFonts w:hint="eastAsia"/>
        </w:rPr>
        <w:t>日下</w:t>
      </w:r>
      <w:r w:rsidR="00DF3C76">
        <w:rPr>
          <w:rFonts w:hint="eastAsia"/>
        </w:rPr>
        <w:t xml:space="preserve"> </w:t>
      </w:r>
      <w:r w:rsidR="004F1C91">
        <w:rPr>
          <w:rFonts w:hint="eastAsia"/>
        </w:rPr>
        <w:t>正博</w:t>
      </w:r>
      <w:r w:rsidR="000827C4">
        <w:rPr>
          <w:rFonts w:hint="eastAsia"/>
        </w:rPr>
        <w:t>」とし代表者印を押印すること。</w:t>
      </w:r>
    </w:p>
    <w:p w14:paraId="7283948B" w14:textId="77777777" w:rsidR="000827C4" w:rsidRDefault="00E424B9" w:rsidP="005E5695">
      <w:pPr>
        <w:numPr>
          <w:ilvl w:val="0"/>
          <w:numId w:val="14"/>
        </w:numPr>
      </w:pPr>
      <w:r>
        <w:rPr>
          <w:rFonts w:hint="eastAsia"/>
        </w:rPr>
        <w:t>営業経歴書</w:t>
      </w:r>
      <w:r w:rsidR="00E13E09">
        <w:rPr>
          <w:rFonts w:hint="eastAsia"/>
        </w:rPr>
        <w:t>（任意様式で取扱業種や実績がわかるもの）</w:t>
      </w:r>
    </w:p>
    <w:p w14:paraId="3CE68D16" w14:textId="77777777" w:rsidR="001F54B0" w:rsidRDefault="00947CC6" w:rsidP="001F54B0">
      <w:pPr>
        <w:numPr>
          <w:ilvl w:val="0"/>
          <w:numId w:val="14"/>
        </w:numPr>
      </w:pPr>
      <w:r>
        <w:rPr>
          <w:rFonts w:hint="eastAsia"/>
        </w:rPr>
        <w:t>営業</w:t>
      </w:r>
      <w:r w:rsidR="00E424B9">
        <w:rPr>
          <w:rFonts w:hint="eastAsia"/>
        </w:rPr>
        <w:t>に必要な</w:t>
      </w:r>
      <w:r w:rsidR="001F54B0">
        <w:rPr>
          <w:rFonts w:hint="eastAsia"/>
        </w:rPr>
        <w:t>許可・登録証明書又は現況報告書等の写し</w:t>
      </w:r>
      <w:r w:rsidR="00E13E09">
        <w:rPr>
          <w:rFonts w:hint="eastAsia"/>
        </w:rPr>
        <w:t>（有効期間内のもの）</w:t>
      </w:r>
    </w:p>
    <w:p w14:paraId="73BF50BE" w14:textId="77777777" w:rsidR="000827C4" w:rsidRDefault="00B314C7">
      <w:pPr>
        <w:ind w:leftChars="100" w:left="1470" w:hangingChars="600" w:hanging="1260"/>
      </w:pPr>
      <w:r>
        <w:rPr>
          <w:rFonts w:hint="eastAsia"/>
        </w:rPr>
        <w:t xml:space="preserve">　　　</w:t>
      </w:r>
      <w:r w:rsidR="0000367E">
        <w:rPr>
          <w:rFonts w:hint="eastAsia"/>
        </w:rPr>
        <w:t>・　財務諸表類</w:t>
      </w:r>
      <w:r w:rsidR="00E13E09">
        <w:rPr>
          <w:rFonts w:hint="eastAsia"/>
        </w:rPr>
        <w:t xml:space="preserve"> </w:t>
      </w:r>
      <w:r w:rsidR="00E13E09">
        <w:rPr>
          <w:rFonts w:hint="eastAsia"/>
        </w:rPr>
        <w:t>（</w:t>
      </w:r>
      <w:r w:rsidR="00E157D7">
        <w:rPr>
          <w:rFonts w:hint="eastAsia"/>
        </w:rPr>
        <w:t>直前一年間のもの。法人</w:t>
      </w:r>
      <w:r w:rsidR="0000367E">
        <w:rPr>
          <w:rFonts w:hint="eastAsia"/>
        </w:rPr>
        <w:t>の</w:t>
      </w:r>
      <w:r w:rsidR="00E157D7">
        <w:rPr>
          <w:rFonts w:hint="eastAsia"/>
        </w:rPr>
        <w:t>場合は</w:t>
      </w:r>
      <w:r w:rsidR="0000367E">
        <w:rPr>
          <w:rFonts w:hint="eastAsia"/>
        </w:rPr>
        <w:t>賃借対照表、損益計算書、利益処分（損益処理）計算書</w:t>
      </w:r>
      <w:r w:rsidR="00E157D7">
        <w:rPr>
          <w:rFonts w:hint="eastAsia"/>
        </w:rPr>
        <w:t>を提出。個人の場合は青色申告書又は白色申告書の写しを提出</w:t>
      </w:r>
      <w:r w:rsidR="00E13E09">
        <w:rPr>
          <w:rFonts w:hint="eastAsia"/>
        </w:rPr>
        <w:t>）</w:t>
      </w:r>
    </w:p>
    <w:p w14:paraId="0D897B5E" w14:textId="77777777" w:rsidR="000827C4" w:rsidRDefault="000827C4">
      <w:r>
        <w:rPr>
          <w:rFonts w:hint="eastAsia"/>
        </w:rPr>
        <w:t xml:space="preserve">　　　　・　後記共通事項による書類</w:t>
      </w:r>
    </w:p>
    <w:p w14:paraId="6E4E7FD1" w14:textId="77777777" w:rsidR="00872590" w:rsidRDefault="00872590"/>
    <w:p w14:paraId="548A5761" w14:textId="77777777" w:rsidR="00DE2C92" w:rsidRDefault="000827C4">
      <w:r>
        <w:rPr>
          <w:rFonts w:hint="eastAsia"/>
        </w:rPr>
        <w:t xml:space="preserve">　　共通事項</w:t>
      </w:r>
    </w:p>
    <w:p w14:paraId="5A471827" w14:textId="77777777" w:rsidR="00B314C7" w:rsidRDefault="00B314C7" w:rsidP="00B314C7">
      <w:pPr>
        <w:numPr>
          <w:ilvl w:val="0"/>
          <w:numId w:val="18"/>
        </w:numPr>
      </w:pPr>
      <w:r>
        <w:rPr>
          <w:rFonts w:hint="eastAsia"/>
        </w:rPr>
        <w:t>登記簿謄本（法人の場合）の写しまたは、身分証明書（個人の場合）の写し</w:t>
      </w:r>
    </w:p>
    <w:p w14:paraId="747669EE" w14:textId="77777777" w:rsidR="000827C4" w:rsidRDefault="00947CC6" w:rsidP="00B314C7">
      <w:pPr>
        <w:numPr>
          <w:ilvl w:val="0"/>
          <w:numId w:val="18"/>
        </w:numPr>
      </w:pPr>
      <w:r>
        <w:rPr>
          <w:rFonts w:hint="eastAsia"/>
        </w:rPr>
        <w:t>納税証明書</w:t>
      </w:r>
    </w:p>
    <w:p w14:paraId="7DCAC086" w14:textId="77777777" w:rsidR="000827C4" w:rsidRDefault="00B314C7">
      <w:pPr>
        <w:ind w:leftChars="500" w:left="1470" w:hangingChars="200" w:hanging="420"/>
      </w:pPr>
      <w:r>
        <w:rPr>
          <w:rFonts w:hint="eastAsia"/>
        </w:rPr>
        <w:t xml:space="preserve">　</w:t>
      </w:r>
      <w:r w:rsidR="000827C4">
        <w:rPr>
          <w:rFonts w:hint="eastAsia"/>
        </w:rPr>
        <w:t>・　法人の場合は、直前一年間における法人税と消費税及び地方消費税の納税証</w:t>
      </w:r>
      <w:r w:rsidR="000827C4">
        <w:rPr>
          <w:rFonts w:hint="eastAsia"/>
        </w:rPr>
        <w:lastRenderedPageBreak/>
        <w:t>明書の写し（未納の税額のないことを証明するもの。納税証明書様式その３の３）</w:t>
      </w:r>
    </w:p>
    <w:p w14:paraId="6648D8A0" w14:textId="77777777" w:rsidR="00F16E85" w:rsidRDefault="000827C4" w:rsidP="00625FF5">
      <w:pPr>
        <w:ind w:left="1470" w:hangingChars="700" w:hanging="1470"/>
      </w:pPr>
      <w:r>
        <w:rPr>
          <w:rFonts w:hint="eastAsia"/>
        </w:rPr>
        <w:t xml:space="preserve">　　　　　</w:t>
      </w:r>
      <w:r w:rsidR="00B314C7">
        <w:rPr>
          <w:rFonts w:hint="eastAsia"/>
        </w:rPr>
        <w:t xml:space="preserve">　</w:t>
      </w:r>
      <w:r>
        <w:rPr>
          <w:rFonts w:hint="eastAsia"/>
        </w:rPr>
        <w:t>・　個人の場合は、直前一年間における申告所得税と消費税及び地方消費税の納税証明書の写し（未納の税額のないことを証明するもの。納税証明書様式その３の２）</w:t>
      </w:r>
    </w:p>
    <w:p w14:paraId="13AB6D63" w14:textId="77777777" w:rsidR="000827C4" w:rsidRDefault="000827C4" w:rsidP="00B314C7">
      <w:pPr>
        <w:numPr>
          <w:ilvl w:val="0"/>
          <w:numId w:val="18"/>
        </w:numPr>
      </w:pPr>
      <w:r>
        <w:rPr>
          <w:rFonts w:hint="eastAsia"/>
        </w:rPr>
        <w:t>委任状</w:t>
      </w:r>
    </w:p>
    <w:p w14:paraId="32901AB9" w14:textId="77777777" w:rsidR="00B314C7" w:rsidRDefault="00B314C7" w:rsidP="00B314C7">
      <w:pPr>
        <w:ind w:leftChars="500" w:left="1470" w:hangingChars="200" w:hanging="420"/>
      </w:pPr>
      <w:r>
        <w:rPr>
          <w:rFonts w:hint="eastAsia"/>
        </w:rPr>
        <w:t xml:space="preserve">　</w:t>
      </w:r>
      <w:r w:rsidR="000827C4">
        <w:rPr>
          <w:rFonts w:hint="eastAsia"/>
        </w:rPr>
        <w:t>・　本社・本</w:t>
      </w:r>
      <w:r w:rsidR="00947CC6">
        <w:rPr>
          <w:rFonts w:hint="eastAsia"/>
        </w:rPr>
        <w:t>店の代表者から支店・営業所等の者に通年で権限を委任する場合のみ</w:t>
      </w:r>
      <w:r w:rsidR="000827C4">
        <w:rPr>
          <w:rFonts w:hint="eastAsia"/>
        </w:rPr>
        <w:t>添付すること。</w:t>
      </w:r>
    </w:p>
    <w:p w14:paraId="5D5E080B" w14:textId="77777777" w:rsidR="00B314C7" w:rsidRDefault="00B314C7" w:rsidP="00B314C7">
      <w:pPr>
        <w:numPr>
          <w:ilvl w:val="0"/>
          <w:numId w:val="18"/>
        </w:numPr>
      </w:pPr>
      <w:r>
        <w:rPr>
          <w:rFonts w:hint="eastAsia"/>
        </w:rPr>
        <w:t>代表者印の印鑑証明書（写し可）</w:t>
      </w:r>
    </w:p>
    <w:p w14:paraId="7B6769DB" w14:textId="77777777" w:rsidR="00B314C7" w:rsidRDefault="006230FD" w:rsidP="00B314C7">
      <w:pPr>
        <w:numPr>
          <w:ilvl w:val="0"/>
          <w:numId w:val="18"/>
        </w:numPr>
      </w:pPr>
      <w:r>
        <w:rPr>
          <w:rFonts w:hint="eastAsia"/>
        </w:rPr>
        <w:t>使用</w:t>
      </w:r>
      <w:r w:rsidR="00947CC6">
        <w:rPr>
          <w:rFonts w:hint="eastAsia"/>
        </w:rPr>
        <w:t>印鑑届</w:t>
      </w:r>
      <w:r w:rsidR="000827C4">
        <w:rPr>
          <w:rFonts w:hint="eastAsia"/>
        </w:rPr>
        <w:t>（入札、見積、契約の締結に使用する印鑑）</w:t>
      </w:r>
    </w:p>
    <w:p w14:paraId="4954EAEC" w14:textId="77777777" w:rsidR="000827C4" w:rsidRDefault="00947CC6" w:rsidP="00B314C7">
      <w:pPr>
        <w:numPr>
          <w:ilvl w:val="0"/>
          <w:numId w:val="18"/>
        </w:numPr>
      </w:pPr>
      <w:r>
        <w:rPr>
          <w:rFonts w:hint="eastAsia"/>
        </w:rPr>
        <w:t>返信用封筒</w:t>
      </w:r>
    </w:p>
    <w:p w14:paraId="59C53D05" w14:textId="6C4DDCD9" w:rsidR="000827C4" w:rsidRDefault="00B314C7">
      <w:pPr>
        <w:ind w:leftChars="300" w:left="630" w:firstLineChars="200" w:firstLine="420"/>
      </w:pPr>
      <w:r>
        <w:rPr>
          <w:rFonts w:hint="eastAsia"/>
        </w:rPr>
        <w:t xml:space="preserve">　</w:t>
      </w:r>
      <w:r w:rsidR="0076073B">
        <w:rPr>
          <w:rFonts w:hint="eastAsia"/>
        </w:rPr>
        <w:t>・　宛名を記入の上、</w:t>
      </w:r>
      <w:r w:rsidR="00602F59">
        <w:rPr>
          <w:rFonts w:hint="eastAsia"/>
        </w:rPr>
        <w:t>110</w:t>
      </w:r>
      <w:r w:rsidR="006230FD">
        <w:rPr>
          <w:rFonts w:hint="eastAsia"/>
        </w:rPr>
        <w:t>円</w:t>
      </w:r>
      <w:r w:rsidR="000827C4">
        <w:rPr>
          <w:rFonts w:hint="eastAsia"/>
        </w:rPr>
        <w:t>切手を貼り付けること。</w:t>
      </w:r>
    </w:p>
    <w:p w14:paraId="7EC2C81F" w14:textId="77777777" w:rsidR="0014711B" w:rsidRDefault="0014711B">
      <w:pPr>
        <w:ind w:leftChars="300" w:left="630" w:firstLineChars="200" w:firstLine="420"/>
      </w:pPr>
    </w:p>
    <w:p w14:paraId="11844F44" w14:textId="77777777" w:rsidR="0014711B" w:rsidRDefault="00DA760E">
      <w:pPr>
        <w:ind w:leftChars="300" w:left="630" w:firstLineChars="200" w:firstLine="420"/>
      </w:pPr>
      <w:r>
        <w:rPr>
          <w:rFonts w:hint="eastAsia"/>
        </w:rPr>
        <w:t>※登記簿謄本、証明書類につきまし</w:t>
      </w:r>
      <w:r w:rsidR="0014711B">
        <w:rPr>
          <w:rFonts w:hint="eastAsia"/>
        </w:rPr>
        <w:t>ては</w:t>
      </w:r>
      <w:r>
        <w:rPr>
          <w:rFonts w:hint="eastAsia"/>
        </w:rPr>
        <w:t>、</w:t>
      </w:r>
      <w:r w:rsidRPr="00872590">
        <w:rPr>
          <w:rFonts w:hint="eastAsia"/>
          <w:u w:val="wave" w:color="FF0000"/>
        </w:rPr>
        <w:t>申請書提出日の</w:t>
      </w:r>
      <w:r w:rsidR="0014711B" w:rsidRPr="00872590">
        <w:rPr>
          <w:rFonts w:hint="eastAsia"/>
          <w:u w:val="wave" w:color="FF0000"/>
        </w:rPr>
        <w:t>３ヶ月以内のもの</w:t>
      </w:r>
      <w:r w:rsidR="0014711B">
        <w:rPr>
          <w:rFonts w:hint="eastAsia"/>
        </w:rPr>
        <w:t>とする。</w:t>
      </w:r>
    </w:p>
    <w:p w14:paraId="1BE19CE0" w14:textId="77777777" w:rsidR="000827C4" w:rsidRDefault="000827C4"/>
    <w:p w14:paraId="394C078E" w14:textId="77777777" w:rsidR="000827C4" w:rsidRDefault="000827C4">
      <w:pPr>
        <w:ind w:firstLineChars="200" w:firstLine="420"/>
      </w:pPr>
      <w:r>
        <w:rPr>
          <w:rFonts w:hint="eastAsia"/>
        </w:rPr>
        <w:t>提出部数</w:t>
      </w:r>
    </w:p>
    <w:p w14:paraId="34CAA5AF" w14:textId="1755B052" w:rsidR="000827C4" w:rsidRDefault="000827C4" w:rsidP="00602F59">
      <w:pPr>
        <w:ind w:left="840" w:hangingChars="400" w:hanging="840"/>
      </w:pPr>
      <w:r>
        <w:rPr>
          <w:rFonts w:hint="eastAsia"/>
        </w:rPr>
        <w:t xml:space="preserve">　　　　</w:t>
      </w:r>
      <w:r w:rsidR="00602F59">
        <w:rPr>
          <w:rFonts w:hint="eastAsia"/>
        </w:rPr>
        <w:t>クリップ等で仮止め</w:t>
      </w:r>
      <w:r>
        <w:rPr>
          <w:rFonts w:hint="eastAsia"/>
        </w:rPr>
        <w:t>し、一部提出すること。</w:t>
      </w:r>
      <w:r w:rsidR="00602F59">
        <w:rPr>
          <w:rFonts w:hint="eastAsia"/>
        </w:rPr>
        <w:t>製本や穴あけ、ホッチキス止めはしないでください。</w:t>
      </w:r>
      <w:r w:rsidR="00602F59">
        <w:br/>
      </w:r>
      <w:r>
        <w:rPr>
          <w:rFonts w:hint="eastAsia"/>
        </w:rPr>
        <w:t>建設工事、測量等、物品・役務ごとに</w:t>
      </w:r>
      <w:r w:rsidR="00602F59">
        <w:rPr>
          <w:rFonts w:hint="eastAsia"/>
        </w:rPr>
        <w:t>クリップ等で仮止め</w:t>
      </w:r>
      <w:r>
        <w:rPr>
          <w:rFonts w:hint="eastAsia"/>
        </w:rPr>
        <w:t>すること。</w:t>
      </w:r>
    </w:p>
    <w:p w14:paraId="5D42EEE8" w14:textId="77777777" w:rsidR="000827C4" w:rsidRDefault="000827C4"/>
    <w:p w14:paraId="6BD42D4B" w14:textId="77777777" w:rsidR="000827C4" w:rsidRDefault="000827C4">
      <w:pPr>
        <w:ind w:firstLineChars="200" w:firstLine="422"/>
        <w:rPr>
          <w:b/>
          <w:bCs/>
          <w:u w:val="single"/>
        </w:rPr>
      </w:pPr>
      <w:r>
        <w:rPr>
          <w:rFonts w:hint="eastAsia"/>
          <w:b/>
          <w:bCs/>
          <w:u w:val="single"/>
        </w:rPr>
        <w:t>６　資格審査の結果通知</w:t>
      </w:r>
    </w:p>
    <w:p w14:paraId="45DA8F7B" w14:textId="77777777" w:rsidR="000827C4" w:rsidRDefault="00947CC6">
      <w:pPr>
        <w:pStyle w:val="2"/>
        <w:ind w:left="840" w:hangingChars="200" w:hanging="420"/>
      </w:pPr>
      <w:r>
        <w:rPr>
          <w:rFonts w:hint="eastAsia"/>
        </w:rPr>
        <w:t xml:space="preserve">　　　資格審査の結果</w:t>
      </w:r>
      <w:r w:rsidR="000827C4">
        <w:rPr>
          <w:rFonts w:hint="eastAsia"/>
        </w:rPr>
        <w:t>、適格と認めた場合は、競争入札参加資格者名簿に登録し、申請者に競争入札参加資格承認書を郵送にて交付します。</w:t>
      </w:r>
    </w:p>
    <w:p w14:paraId="6CBF37A0" w14:textId="77777777" w:rsidR="000827C4" w:rsidRPr="00947CC6" w:rsidRDefault="000827C4">
      <w:pPr>
        <w:rPr>
          <w:b/>
          <w:bCs/>
          <w:u w:val="single"/>
        </w:rPr>
      </w:pPr>
    </w:p>
    <w:p w14:paraId="7EC5DC13" w14:textId="77777777" w:rsidR="000827C4" w:rsidRDefault="000827C4">
      <w:pPr>
        <w:ind w:firstLineChars="200" w:firstLine="422"/>
        <w:rPr>
          <w:b/>
          <w:bCs/>
          <w:u w:val="single"/>
        </w:rPr>
      </w:pPr>
      <w:r>
        <w:rPr>
          <w:rFonts w:hint="eastAsia"/>
          <w:b/>
          <w:bCs/>
          <w:u w:val="single"/>
        </w:rPr>
        <w:t>７　競争入札参加資格の制限</w:t>
      </w:r>
    </w:p>
    <w:p w14:paraId="0798B4ED" w14:textId="77777777" w:rsidR="000827C4" w:rsidRDefault="000827C4">
      <w:pPr>
        <w:pStyle w:val="3"/>
      </w:pPr>
      <w:r>
        <w:rPr>
          <w:rFonts w:hint="eastAsia"/>
        </w:rPr>
        <w:t xml:space="preserve">　　　競争入札参加資格の承認後、資格審査に係る申請において、重要な事項について虚偽の申告をし、又は重要な事実の申告を行わなかったことが判明した場合は、競争入札参加資格の制限を行うことがあります。</w:t>
      </w:r>
    </w:p>
    <w:p w14:paraId="08618A7E" w14:textId="77777777" w:rsidR="000827C4" w:rsidRDefault="000827C4">
      <w:pPr>
        <w:ind w:firstLineChars="200" w:firstLine="422"/>
        <w:rPr>
          <w:b/>
          <w:bCs/>
          <w:u w:val="single"/>
        </w:rPr>
      </w:pPr>
    </w:p>
    <w:p w14:paraId="210AC590" w14:textId="77777777" w:rsidR="000827C4" w:rsidRDefault="000827C4">
      <w:pPr>
        <w:ind w:firstLineChars="200" w:firstLine="422"/>
      </w:pPr>
      <w:r>
        <w:rPr>
          <w:rFonts w:hint="eastAsia"/>
          <w:b/>
          <w:bCs/>
          <w:u w:val="single"/>
        </w:rPr>
        <w:t>８　問い合わせ先</w:t>
      </w:r>
    </w:p>
    <w:p w14:paraId="3549EB39" w14:textId="77777777" w:rsidR="000827C4" w:rsidRDefault="000827C4">
      <w:pPr>
        <w:ind w:firstLineChars="514" w:firstLine="1079"/>
      </w:pPr>
      <w:r>
        <w:rPr>
          <w:rFonts w:hint="eastAsia"/>
        </w:rPr>
        <w:t>〒</w:t>
      </w:r>
      <w:r>
        <w:rPr>
          <w:rFonts w:hint="eastAsia"/>
        </w:rPr>
        <w:t>989-2351</w:t>
      </w:r>
      <w:r>
        <w:rPr>
          <w:rFonts w:hint="eastAsia"/>
        </w:rPr>
        <w:t xml:space="preserve">　宮城県亘理郡亘理町字江下</w:t>
      </w:r>
      <w:r>
        <w:rPr>
          <w:rFonts w:hint="eastAsia"/>
        </w:rPr>
        <w:t>124</w:t>
      </w:r>
    </w:p>
    <w:p w14:paraId="6FD1AF3D" w14:textId="77777777" w:rsidR="000827C4" w:rsidRDefault="000827C4">
      <w:pPr>
        <w:ind w:firstLineChars="540" w:firstLine="1134"/>
      </w:pPr>
      <w:r>
        <w:rPr>
          <w:rFonts w:hint="eastAsia"/>
        </w:rPr>
        <w:t xml:space="preserve">亘理土地改良区　　　</w:t>
      </w:r>
    </w:p>
    <w:p w14:paraId="5A3CA694" w14:textId="77777777" w:rsidR="000827C4" w:rsidRDefault="000827C4">
      <w:pPr>
        <w:ind w:firstLineChars="540" w:firstLine="1134"/>
      </w:pPr>
      <w:r>
        <w:rPr>
          <w:rFonts w:hint="eastAsia"/>
        </w:rPr>
        <w:t>TEL</w:t>
      </w:r>
      <w:r>
        <w:rPr>
          <w:rFonts w:hint="eastAsia"/>
        </w:rPr>
        <w:t xml:space="preserve">　</w:t>
      </w:r>
      <w:r>
        <w:rPr>
          <w:rFonts w:hint="eastAsia"/>
        </w:rPr>
        <w:t>0223-34-1319</w:t>
      </w:r>
    </w:p>
    <w:p w14:paraId="63CF5980" w14:textId="77777777" w:rsidR="000827C4" w:rsidRDefault="000827C4" w:rsidP="005E5695">
      <w:pPr>
        <w:ind w:firstLineChars="540" w:firstLine="1134"/>
      </w:pPr>
      <w:r>
        <w:rPr>
          <w:rFonts w:hint="eastAsia"/>
        </w:rPr>
        <w:t>FAX</w:t>
      </w:r>
      <w:r>
        <w:rPr>
          <w:rFonts w:hint="eastAsia"/>
        </w:rPr>
        <w:t xml:space="preserve">　</w:t>
      </w:r>
      <w:r w:rsidR="005E5695">
        <w:rPr>
          <w:rFonts w:hint="eastAsia"/>
        </w:rPr>
        <w:t>0223-34-7603</w:t>
      </w:r>
    </w:p>
    <w:sectPr w:rsidR="000827C4" w:rsidSect="00872590">
      <w:pgSz w:w="11906" w:h="16838"/>
      <w:pgMar w:top="175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8D26" w14:textId="77777777" w:rsidR="00701F4A" w:rsidRDefault="00701F4A" w:rsidP="0026570E">
      <w:r>
        <w:separator/>
      </w:r>
    </w:p>
  </w:endnote>
  <w:endnote w:type="continuationSeparator" w:id="0">
    <w:p w14:paraId="723B288A" w14:textId="77777777" w:rsidR="00701F4A" w:rsidRDefault="00701F4A" w:rsidP="0026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2A6C" w14:textId="77777777" w:rsidR="00701F4A" w:rsidRDefault="00701F4A" w:rsidP="0026570E">
      <w:r>
        <w:separator/>
      </w:r>
    </w:p>
  </w:footnote>
  <w:footnote w:type="continuationSeparator" w:id="0">
    <w:p w14:paraId="734C6205" w14:textId="77777777" w:rsidR="00701F4A" w:rsidRDefault="00701F4A" w:rsidP="0026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B269A"/>
    <w:multiLevelType w:val="hybridMultilevel"/>
    <w:tmpl w:val="963E62AE"/>
    <w:lvl w:ilvl="0" w:tplc="25EC5B5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FBE6B23"/>
    <w:multiLevelType w:val="hybridMultilevel"/>
    <w:tmpl w:val="2FF06A42"/>
    <w:lvl w:ilvl="0" w:tplc="5A9C6CD8">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2E26B00"/>
    <w:multiLevelType w:val="hybridMultilevel"/>
    <w:tmpl w:val="D11CC832"/>
    <w:lvl w:ilvl="0" w:tplc="156E78D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56F3F05"/>
    <w:multiLevelType w:val="hybridMultilevel"/>
    <w:tmpl w:val="BC4E7456"/>
    <w:lvl w:ilvl="0" w:tplc="A62EC778">
      <w:start w:val="1"/>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D792CDA"/>
    <w:multiLevelType w:val="hybridMultilevel"/>
    <w:tmpl w:val="90C2EC76"/>
    <w:lvl w:ilvl="0" w:tplc="0DB8A668">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E3430B0"/>
    <w:multiLevelType w:val="hybridMultilevel"/>
    <w:tmpl w:val="B2C4BE18"/>
    <w:lvl w:ilvl="0" w:tplc="5DBE9AE4">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2A51A37"/>
    <w:multiLevelType w:val="hybridMultilevel"/>
    <w:tmpl w:val="B1243B5C"/>
    <w:lvl w:ilvl="0" w:tplc="206C1680">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7836AFA"/>
    <w:multiLevelType w:val="hybridMultilevel"/>
    <w:tmpl w:val="B6B2531C"/>
    <w:lvl w:ilvl="0" w:tplc="03BEFB7E">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3B0B6667"/>
    <w:multiLevelType w:val="hybridMultilevel"/>
    <w:tmpl w:val="5C26A410"/>
    <w:lvl w:ilvl="0" w:tplc="1ED4F3BE">
      <w:start w:val="1"/>
      <w:numFmt w:val="decimalEnclosedCircle"/>
      <w:lvlText w:val="%1"/>
      <w:lvlJc w:val="left"/>
      <w:pPr>
        <w:ind w:left="990" w:hanging="360"/>
      </w:pPr>
      <w:rPr>
        <w:rFonts w:hint="default"/>
        <w:b w:val="0"/>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CC04A86"/>
    <w:multiLevelType w:val="hybridMultilevel"/>
    <w:tmpl w:val="B172EDAE"/>
    <w:lvl w:ilvl="0" w:tplc="F00245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03A36BE"/>
    <w:multiLevelType w:val="hybridMultilevel"/>
    <w:tmpl w:val="1EB42F24"/>
    <w:lvl w:ilvl="0" w:tplc="96E2D514">
      <w:start w:val="1"/>
      <w:numFmt w:val="decimalEnclosedCircle"/>
      <w:lvlText w:val="%1"/>
      <w:lvlJc w:val="left"/>
      <w:pPr>
        <w:ind w:left="990" w:hanging="360"/>
      </w:pPr>
      <w:rPr>
        <w:rFonts w:hint="default"/>
        <w:b w:val="0"/>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15049F8"/>
    <w:multiLevelType w:val="hybridMultilevel"/>
    <w:tmpl w:val="C9100B80"/>
    <w:lvl w:ilvl="0" w:tplc="0A5E068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E2D5785"/>
    <w:multiLevelType w:val="hybridMultilevel"/>
    <w:tmpl w:val="1A84B154"/>
    <w:lvl w:ilvl="0" w:tplc="2230D1FA">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3285F7F"/>
    <w:multiLevelType w:val="hybridMultilevel"/>
    <w:tmpl w:val="9642D0FC"/>
    <w:lvl w:ilvl="0" w:tplc="1E32D4D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536D3BA0"/>
    <w:multiLevelType w:val="hybridMultilevel"/>
    <w:tmpl w:val="BDC0135E"/>
    <w:lvl w:ilvl="0" w:tplc="40C8BB02">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5A1A582C"/>
    <w:multiLevelType w:val="hybridMultilevel"/>
    <w:tmpl w:val="3CCE0632"/>
    <w:lvl w:ilvl="0" w:tplc="5218B4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CE91E62"/>
    <w:multiLevelType w:val="hybridMultilevel"/>
    <w:tmpl w:val="03F89096"/>
    <w:lvl w:ilvl="0" w:tplc="9ED4D91E">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64BE0A62"/>
    <w:multiLevelType w:val="hybridMultilevel"/>
    <w:tmpl w:val="97D8D07C"/>
    <w:lvl w:ilvl="0" w:tplc="8F3EE902">
      <w:start w:val="3"/>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72F33302"/>
    <w:multiLevelType w:val="hybridMultilevel"/>
    <w:tmpl w:val="1040CB64"/>
    <w:lvl w:ilvl="0" w:tplc="2A8827E6">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770967C3"/>
    <w:multiLevelType w:val="hybridMultilevel"/>
    <w:tmpl w:val="1662FB4E"/>
    <w:lvl w:ilvl="0" w:tplc="AAFC35A2">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112021073">
    <w:abstractNumId w:val="2"/>
  </w:num>
  <w:num w:numId="2" w16cid:durableId="318584425">
    <w:abstractNumId w:val="13"/>
  </w:num>
  <w:num w:numId="3" w16cid:durableId="573668670">
    <w:abstractNumId w:val="12"/>
  </w:num>
  <w:num w:numId="4" w16cid:durableId="342367918">
    <w:abstractNumId w:val="1"/>
  </w:num>
  <w:num w:numId="5" w16cid:durableId="974918128">
    <w:abstractNumId w:val="19"/>
  </w:num>
  <w:num w:numId="6" w16cid:durableId="1567688976">
    <w:abstractNumId w:val="6"/>
  </w:num>
  <w:num w:numId="7" w16cid:durableId="1277830651">
    <w:abstractNumId w:val="17"/>
  </w:num>
  <w:num w:numId="8" w16cid:durableId="1401249097">
    <w:abstractNumId w:val="14"/>
  </w:num>
  <w:num w:numId="9" w16cid:durableId="280189042">
    <w:abstractNumId w:val="7"/>
  </w:num>
  <w:num w:numId="10" w16cid:durableId="1197281161">
    <w:abstractNumId w:val="16"/>
  </w:num>
  <w:num w:numId="11" w16cid:durableId="860899751">
    <w:abstractNumId w:val="4"/>
  </w:num>
  <w:num w:numId="12" w16cid:durableId="1653021090">
    <w:abstractNumId w:val="18"/>
  </w:num>
  <w:num w:numId="13" w16cid:durableId="429548378">
    <w:abstractNumId w:val="5"/>
  </w:num>
  <w:num w:numId="14" w16cid:durableId="769155541">
    <w:abstractNumId w:val="3"/>
  </w:num>
  <w:num w:numId="15" w16cid:durableId="45761167">
    <w:abstractNumId w:val="0"/>
  </w:num>
  <w:num w:numId="16" w16cid:durableId="747072195">
    <w:abstractNumId w:val="9"/>
  </w:num>
  <w:num w:numId="17" w16cid:durableId="202013721">
    <w:abstractNumId w:val="15"/>
  </w:num>
  <w:num w:numId="18" w16cid:durableId="449276287">
    <w:abstractNumId w:val="11"/>
  </w:num>
  <w:num w:numId="19" w16cid:durableId="216939202">
    <w:abstractNumId w:val="10"/>
  </w:num>
  <w:num w:numId="20" w16cid:durableId="1732731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0E"/>
    <w:rsid w:val="0000367E"/>
    <w:rsid w:val="000130C1"/>
    <w:rsid w:val="000731AB"/>
    <w:rsid w:val="0008255D"/>
    <w:rsid w:val="000827C4"/>
    <w:rsid w:val="000A420B"/>
    <w:rsid w:val="000B4FFB"/>
    <w:rsid w:val="000C7FBF"/>
    <w:rsid w:val="00146610"/>
    <w:rsid w:val="0014711B"/>
    <w:rsid w:val="001603D4"/>
    <w:rsid w:val="00184DB3"/>
    <w:rsid w:val="001F2D11"/>
    <w:rsid w:val="001F54B0"/>
    <w:rsid w:val="00242ADA"/>
    <w:rsid w:val="00245901"/>
    <w:rsid w:val="0026570E"/>
    <w:rsid w:val="00297566"/>
    <w:rsid w:val="003077A3"/>
    <w:rsid w:val="00361254"/>
    <w:rsid w:val="0041644F"/>
    <w:rsid w:val="00417CE3"/>
    <w:rsid w:val="0044074E"/>
    <w:rsid w:val="004739FC"/>
    <w:rsid w:val="00481403"/>
    <w:rsid w:val="0049154D"/>
    <w:rsid w:val="004E328B"/>
    <w:rsid w:val="004E5FEE"/>
    <w:rsid w:val="004F1C91"/>
    <w:rsid w:val="00505B30"/>
    <w:rsid w:val="00542AC0"/>
    <w:rsid w:val="00576643"/>
    <w:rsid w:val="005B23E3"/>
    <w:rsid w:val="005E5695"/>
    <w:rsid w:val="00602F59"/>
    <w:rsid w:val="006230FD"/>
    <w:rsid w:val="00625FF5"/>
    <w:rsid w:val="00640D26"/>
    <w:rsid w:val="00644AD0"/>
    <w:rsid w:val="006A3ACE"/>
    <w:rsid w:val="006E27AE"/>
    <w:rsid w:val="006E3D50"/>
    <w:rsid w:val="006E6A37"/>
    <w:rsid w:val="006F0478"/>
    <w:rsid w:val="00701F4A"/>
    <w:rsid w:val="00727BFD"/>
    <w:rsid w:val="0076073B"/>
    <w:rsid w:val="007A6D87"/>
    <w:rsid w:val="0081613A"/>
    <w:rsid w:val="00872590"/>
    <w:rsid w:val="00947CC6"/>
    <w:rsid w:val="00966049"/>
    <w:rsid w:val="009966D9"/>
    <w:rsid w:val="009A544E"/>
    <w:rsid w:val="009D4B72"/>
    <w:rsid w:val="009E2667"/>
    <w:rsid w:val="009E5400"/>
    <w:rsid w:val="009E56FE"/>
    <w:rsid w:val="00A2620A"/>
    <w:rsid w:val="00A513D6"/>
    <w:rsid w:val="00A937E9"/>
    <w:rsid w:val="00B314C7"/>
    <w:rsid w:val="00B42DA7"/>
    <w:rsid w:val="00BE41B6"/>
    <w:rsid w:val="00C43271"/>
    <w:rsid w:val="00DA760E"/>
    <w:rsid w:val="00DC3B20"/>
    <w:rsid w:val="00DD44E7"/>
    <w:rsid w:val="00DD6CAB"/>
    <w:rsid w:val="00DE266E"/>
    <w:rsid w:val="00DE2C92"/>
    <w:rsid w:val="00DF3C76"/>
    <w:rsid w:val="00E016A7"/>
    <w:rsid w:val="00E13E09"/>
    <w:rsid w:val="00E157D7"/>
    <w:rsid w:val="00E15DB9"/>
    <w:rsid w:val="00E278F9"/>
    <w:rsid w:val="00E424B9"/>
    <w:rsid w:val="00E42CEF"/>
    <w:rsid w:val="00EB7938"/>
    <w:rsid w:val="00EC0514"/>
    <w:rsid w:val="00ED4127"/>
    <w:rsid w:val="00EE4450"/>
    <w:rsid w:val="00F16E85"/>
    <w:rsid w:val="00F22680"/>
    <w:rsid w:val="00F67275"/>
    <w:rsid w:val="00F7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A883F"/>
  <w15:chartTrackingRefBased/>
  <w15:docId w15:val="{AE3DAA37-7E5D-4E90-9C99-383C7DFB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pPr>
  </w:style>
  <w:style w:type="paragraph" w:styleId="2">
    <w:name w:val="Body Text Indent 2"/>
    <w:basedOn w:val="a"/>
    <w:semiHidden/>
    <w:pPr>
      <w:ind w:leftChars="200" w:left="420"/>
    </w:pPr>
  </w:style>
  <w:style w:type="paragraph" w:styleId="3">
    <w:name w:val="Body Text Indent 3"/>
    <w:basedOn w:val="a"/>
    <w:semiHidden/>
    <w:pPr>
      <w:ind w:leftChars="200" w:left="840" w:hangingChars="200" w:hanging="420"/>
    </w:pPr>
  </w:style>
  <w:style w:type="paragraph" w:styleId="a4">
    <w:name w:val="header"/>
    <w:basedOn w:val="a"/>
    <w:link w:val="a5"/>
    <w:uiPriority w:val="99"/>
    <w:unhideWhenUsed/>
    <w:rsid w:val="0026570E"/>
    <w:pPr>
      <w:tabs>
        <w:tab w:val="center" w:pos="4252"/>
        <w:tab w:val="right" w:pos="8504"/>
      </w:tabs>
      <w:snapToGrid w:val="0"/>
    </w:pPr>
    <w:rPr>
      <w:lang w:val="x-none" w:eastAsia="x-none"/>
    </w:rPr>
  </w:style>
  <w:style w:type="character" w:customStyle="1" w:styleId="a5">
    <w:name w:val="ヘッダー (文字)"/>
    <w:link w:val="a4"/>
    <w:uiPriority w:val="99"/>
    <w:rsid w:val="0026570E"/>
    <w:rPr>
      <w:kern w:val="2"/>
      <w:sz w:val="21"/>
      <w:szCs w:val="24"/>
    </w:rPr>
  </w:style>
  <w:style w:type="paragraph" w:styleId="a6">
    <w:name w:val="footer"/>
    <w:basedOn w:val="a"/>
    <w:link w:val="a7"/>
    <w:uiPriority w:val="99"/>
    <w:unhideWhenUsed/>
    <w:rsid w:val="0026570E"/>
    <w:pPr>
      <w:tabs>
        <w:tab w:val="center" w:pos="4252"/>
        <w:tab w:val="right" w:pos="8504"/>
      </w:tabs>
      <w:snapToGrid w:val="0"/>
    </w:pPr>
    <w:rPr>
      <w:lang w:val="x-none" w:eastAsia="x-none"/>
    </w:rPr>
  </w:style>
  <w:style w:type="character" w:customStyle="1" w:styleId="a7">
    <w:name w:val="フッター (文字)"/>
    <w:link w:val="a6"/>
    <w:uiPriority w:val="99"/>
    <w:rsid w:val="0026570E"/>
    <w:rPr>
      <w:kern w:val="2"/>
      <w:sz w:val="21"/>
      <w:szCs w:val="24"/>
    </w:rPr>
  </w:style>
  <w:style w:type="paragraph" w:styleId="a8">
    <w:name w:val="Balloon Text"/>
    <w:basedOn w:val="a"/>
    <w:link w:val="a9"/>
    <w:uiPriority w:val="99"/>
    <w:semiHidden/>
    <w:unhideWhenUsed/>
    <w:rsid w:val="00297566"/>
    <w:rPr>
      <w:rFonts w:ascii="Arial" w:eastAsia="ＭＳ ゴシック" w:hAnsi="Arial"/>
      <w:sz w:val="18"/>
      <w:szCs w:val="18"/>
    </w:rPr>
  </w:style>
  <w:style w:type="character" w:customStyle="1" w:styleId="a9">
    <w:name w:val="吹き出し (文字)"/>
    <w:link w:val="a8"/>
    <w:uiPriority w:val="99"/>
    <w:semiHidden/>
    <w:rsid w:val="002975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0207-412F-4D1C-9730-6E9F73C4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366</Words>
  <Characters>2090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平成１７・１８年度　亘理土地改良区　一般競争（指名競争）</vt:lpstr>
      <vt:lpstr>平成１７・１８年度　亘理土地改良区　一般競争（指名競争）</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平成１７・１８年度　亘理土地改良区　一般競争（指名競争）</dc:title>
  <dc:subject/>
  <dc:creator>水土里ネットわたり</dc:creator>
  <cp:keywords/>
  <dc:description/>
  <cp:lastModifiedBy>t-naruke</cp:lastModifiedBy>
  <cp:revision>5</cp:revision>
  <cp:lastPrinted>2021-01-04T06:35:00Z</cp:lastPrinted>
  <dcterms:created xsi:type="dcterms:W3CDTF">2023-01-05T00:53:00Z</dcterms:created>
  <dcterms:modified xsi:type="dcterms:W3CDTF">2025-01-10T04:34:00Z</dcterms:modified>
</cp:coreProperties>
</file>